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43" w:rsidRDefault="00132729" w:rsidP="00FA013B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394317"/>
            <wp:effectExtent l="19050" t="0" r="3175" b="0"/>
            <wp:docPr id="2" name="Рисунок 1" descr="C:\Users\1\Pictures\2017-10-18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7-10-18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43" w:rsidRDefault="00137043" w:rsidP="00FA013B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37043" w:rsidRDefault="00137043" w:rsidP="00FA013B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FA013B" w:rsidP="004C2B98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C2B98" w:rsidRPr="00132729" w:rsidRDefault="004C2B98" w:rsidP="004C2B98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C2B98" w:rsidRDefault="004C2B98" w:rsidP="004C2B98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2B98">
        <w:rPr>
          <w:rFonts w:ascii="Times New Roman" w:hAnsi="Times New Roman" w:cs="Times New Roman"/>
          <w:sz w:val="24"/>
          <w:szCs w:val="24"/>
        </w:rPr>
        <w:t xml:space="preserve"> </w:t>
      </w:r>
      <w:r w:rsidRPr="00507E2A">
        <w:rPr>
          <w:rFonts w:ascii="Times New Roman" w:hAnsi="Times New Roman" w:cs="Times New Roman"/>
          <w:sz w:val="24"/>
          <w:szCs w:val="24"/>
        </w:rPr>
        <w:t>Рабочая программа по технологии составлена на основе следующих нормативных документов:</w:t>
      </w:r>
    </w:p>
    <w:p w:rsidR="004C2B98" w:rsidRPr="00067ED1" w:rsidRDefault="004C2B98" w:rsidP="004C2B98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67ED1">
        <w:rPr>
          <w:rFonts w:ascii="Times New Roman" w:hAnsi="Times New Roman"/>
          <w:sz w:val="24"/>
          <w:szCs w:val="24"/>
        </w:rPr>
        <w:t>1.</w:t>
      </w:r>
      <w:r w:rsidRPr="00067ED1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</w:t>
      </w:r>
      <w:r w:rsidRPr="00067ED1">
        <w:rPr>
          <w:rFonts w:ascii="Times New Roman" w:eastAsia="Calibri" w:hAnsi="Times New Roman"/>
          <w:sz w:val="24"/>
          <w:szCs w:val="24"/>
        </w:rPr>
        <w:t xml:space="preserve"> Федеральный закон Российской Федерации от 29 декабря 2012 г. N 273-ФЗ  «Об образовании в Российской Федерации».</w:t>
      </w:r>
    </w:p>
    <w:p w:rsidR="004C2B98" w:rsidRDefault="004C2B98" w:rsidP="004C2B98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67ED1">
        <w:rPr>
          <w:rFonts w:ascii="Times New Roman" w:hAnsi="Times New Roman"/>
          <w:sz w:val="24"/>
          <w:szCs w:val="24"/>
        </w:rPr>
        <w:t xml:space="preserve">2. </w:t>
      </w:r>
      <w:r w:rsidRPr="00067ED1">
        <w:rPr>
          <w:rFonts w:ascii="Times New Roman" w:eastAsia="Calibri" w:hAnsi="Times New Roman"/>
          <w:sz w:val="24"/>
          <w:szCs w:val="24"/>
        </w:rPr>
        <w:t>Федеральный государственный обр</w:t>
      </w:r>
      <w:r>
        <w:rPr>
          <w:rFonts w:ascii="Times New Roman" w:eastAsia="Calibri" w:hAnsi="Times New Roman"/>
          <w:sz w:val="24"/>
          <w:szCs w:val="24"/>
        </w:rPr>
        <w:t>азовательный стандарт  начального</w:t>
      </w:r>
      <w:r w:rsidRPr="00067ED1">
        <w:rPr>
          <w:rFonts w:ascii="Times New Roman" w:eastAsia="Calibri" w:hAnsi="Times New Roman"/>
          <w:sz w:val="24"/>
          <w:szCs w:val="24"/>
        </w:rPr>
        <w:t xml:space="preserve"> общего образования (Утвержден  приказом Министерства образования  и науки Российской Федераци</w:t>
      </w:r>
      <w:r>
        <w:rPr>
          <w:rFonts w:ascii="Times New Roman" w:eastAsia="Calibri" w:hAnsi="Times New Roman"/>
          <w:sz w:val="24"/>
          <w:szCs w:val="24"/>
        </w:rPr>
        <w:t>и  от 17 декабря 2010 г. № 1897)</w:t>
      </w:r>
    </w:p>
    <w:p w:rsidR="004C2B98" w:rsidRPr="003D6C44" w:rsidRDefault="004C2B98" w:rsidP="004C2B98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r w:rsidRPr="00BF40F0">
        <w:rPr>
          <w:rFonts w:ascii="Times New Roman" w:hAnsi="Times New Roman"/>
          <w:sz w:val="24"/>
          <w:szCs w:val="24"/>
        </w:rPr>
        <w:t xml:space="preserve"> </w:t>
      </w:r>
      <w:r w:rsidRPr="00507E2A">
        <w:rPr>
          <w:rFonts w:ascii="Times New Roman" w:hAnsi="Times New Roman"/>
          <w:sz w:val="24"/>
          <w:szCs w:val="24"/>
        </w:rPr>
        <w:t xml:space="preserve">Примерная программа по учебному предмету "технология" (Е.А. </w:t>
      </w:r>
      <w:proofErr w:type="spellStart"/>
      <w:r w:rsidRPr="00507E2A">
        <w:rPr>
          <w:rFonts w:ascii="Times New Roman" w:hAnsi="Times New Roman"/>
          <w:sz w:val="24"/>
          <w:szCs w:val="24"/>
        </w:rPr>
        <w:t>Лутцева</w:t>
      </w:r>
      <w:proofErr w:type="spellEnd"/>
      <w:r w:rsidRPr="00507E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М.: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Вентана-Граф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2015.</w:t>
      </w:r>
      <w:r w:rsidRPr="00507E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C2B98" w:rsidRDefault="004C2B98" w:rsidP="004C2B9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</w:t>
      </w:r>
      <w:r w:rsidRPr="004B332F">
        <w:rPr>
          <w:rFonts w:ascii="Times New Roman" w:hAnsi="Times New Roman"/>
          <w:sz w:val="24"/>
          <w:szCs w:val="24"/>
        </w:rPr>
        <w:t xml:space="preserve"> Данная рабочая пр</w:t>
      </w:r>
      <w:r>
        <w:rPr>
          <w:rFonts w:ascii="Times New Roman" w:hAnsi="Times New Roman"/>
          <w:sz w:val="24"/>
          <w:szCs w:val="24"/>
        </w:rPr>
        <w:t xml:space="preserve">ограмма адресована обучающимся </w:t>
      </w:r>
      <w:r w:rsidRPr="004C2B98">
        <w:rPr>
          <w:rFonts w:ascii="Times New Roman" w:hAnsi="Times New Roman"/>
          <w:sz w:val="24"/>
          <w:szCs w:val="24"/>
        </w:rPr>
        <w:t>3</w:t>
      </w:r>
      <w:r w:rsidRPr="004B332F">
        <w:rPr>
          <w:rFonts w:ascii="Times New Roman" w:hAnsi="Times New Roman"/>
          <w:sz w:val="24"/>
          <w:szCs w:val="24"/>
        </w:rPr>
        <w:t xml:space="preserve"> класса  МБОУ "СОШ с. </w:t>
      </w:r>
      <w:proofErr w:type="spellStart"/>
      <w:r w:rsidRPr="004B332F">
        <w:rPr>
          <w:rFonts w:ascii="Times New Roman" w:hAnsi="Times New Roman"/>
          <w:sz w:val="24"/>
          <w:szCs w:val="24"/>
        </w:rPr>
        <w:t>Липовка</w:t>
      </w:r>
      <w:proofErr w:type="spellEnd"/>
      <w:r w:rsidRPr="004B332F">
        <w:rPr>
          <w:rFonts w:ascii="Times New Roman" w:hAnsi="Times New Roman"/>
          <w:sz w:val="24"/>
          <w:szCs w:val="24"/>
        </w:rPr>
        <w:t>"</w:t>
      </w:r>
    </w:p>
    <w:p w:rsidR="004C2B98" w:rsidRDefault="004C2B98" w:rsidP="004C2B98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F40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реализации данной программы используется УМК "Начальная школа </w:t>
      </w:r>
      <w:r w:rsidRPr="00BF40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</w:t>
      </w:r>
      <w:r w:rsidRPr="00BF40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века" под редакцией Н.Ф. Виноградовой.</w:t>
      </w:r>
    </w:p>
    <w:p w:rsidR="004C2B98" w:rsidRPr="00094C25" w:rsidRDefault="004C2B98" w:rsidP="004C2B98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Технология : </w:t>
      </w:r>
      <w:r w:rsidRPr="004C2B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 : учебник для учащихся общеобразовательных организаций / </w:t>
      </w:r>
      <w:r w:rsidRPr="00507E2A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Pr="00507E2A">
        <w:rPr>
          <w:rFonts w:ascii="Times New Roman" w:hAnsi="Times New Roman"/>
          <w:sz w:val="24"/>
          <w:szCs w:val="24"/>
        </w:rPr>
        <w:t>Лутцева</w:t>
      </w:r>
      <w:proofErr w:type="spellEnd"/>
      <w:r w:rsidRPr="00507E2A">
        <w:rPr>
          <w:rFonts w:ascii="Times New Roman" w:hAnsi="Times New Roman"/>
          <w:sz w:val="24"/>
          <w:szCs w:val="24"/>
        </w:rPr>
        <w:t xml:space="preserve">, </w:t>
      </w:r>
      <w:r w:rsidRPr="00507E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М.: </w:t>
      </w:r>
      <w:proofErr w:type="spellStart"/>
      <w:r w:rsidRPr="00507E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Вентана-Граф</w:t>
      </w:r>
      <w:proofErr w:type="spellEnd"/>
      <w:r w:rsidRPr="00507E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</w:p>
    <w:p w:rsidR="004C2B98" w:rsidRPr="00247A96" w:rsidRDefault="004C2B98" w:rsidP="004C2B98">
      <w:pPr>
        <w:pStyle w:val="ad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Pr="00247A96">
        <w:rPr>
          <w:rFonts w:eastAsia="Times New Roman" w:cs="Times New Roman"/>
        </w:rPr>
        <w:t xml:space="preserve">Согласно учебному плану и календарному учебному графику МБОУ «СОШ с. </w:t>
      </w:r>
      <w:proofErr w:type="spellStart"/>
      <w:r w:rsidRPr="00247A96">
        <w:rPr>
          <w:rFonts w:eastAsia="Times New Roman" w:cs="Times New Roman"/>
        </w:rPr>
        <w:t>Липовка</w:t>
      </w:r>
      <w:proofErr w:type="spellEnd"/>
      <w:r w:rsidRPr="00247A96">
        <w:rPr>
          <w:rFonts w:eastAsia="Times New Roman" w:cs="Times New Roman"/>
        </w:rPr>
        <w:t>» на 2017-2018 учебный год</w:t>
      </w:r>
      <w:r>
        <w:rPr>
          <w:rFonts w:eastAsia="Times New Roman" w:cs="Times New Roman"/>
        </w:rPr>
        <w:t xml:space="preserve"> на изучение  технологии  в </w:t>
      </w:r>
      <w:r w:rsidRPr="004C2B98">
        <w:rPr>
          <w:rFonts w:eastAsia="Times New Roman" w:cs="Times New Roman"/>
        </w:rPr>
        <w:t>3</w:t>
      </w:r>
      <w:r>
        <w:rPr>
          <w:rFonts w:eastAsia="Times New Roman" w:cs="Times New Roman"/>
        </w:rPr>
        <w:t xml:space="preserve"> классе отводится  34  часа  в год (34 учебные недели -1 час</w:t>
      </w:r>
      <w:r w:rsidRPr="00247A96">
        <w:rPr>
          <w:rFonts w:eastAsia="Times New Roman" w:cs="Times New Roman"/>
        </w:rPr>
        <w:t xml:space="preserve">  в неделю).</w:t>
      </w:r>
    </w:p>
    <w:p w:rsidR="00FA013B" w:rsidRPr="000C1341" w:rsidRDefault="00FA013B" w:rsidP="00FA013B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A013B" w:rsidRDefault="00FA013B" w:rsidP="00FA013B">
      <w:pPr>
        <w:pStyle w:val="a3"/>
        <w:jc w:val="center"/>
        <w:rPr>
          <w:rFonts w:asciiTheme="minorHAnsi" w:eastAsiaTheme="minorEastAsia" w:hAnsiTheme="minorHAnsi" w:cstheme="minorBidi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B98" w:rsidRPr="00132729" w:rsidRDefault="004C2B98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A013B" w:rsidRDefault="00FA013B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6B23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FA013B" w:rsidRDefault="00FA013B" w:rsidP="00FA013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FA013B" w:rsidRDefault="00FA013B" w:rsidP="00FA01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46DA">
        <w:rPr>
          <w:rFonts w:ascii="Times New Roman" w:hAnsi="Times New Roman"/>
          <w:sz w:val="24"/>
          <w:szCs w:val="24"/>
        </w:rPr>
        <w:t xml:space="preserve">          Данная программа обеспечивает достижение необходимых </w:t>
      </w:r>
      <w:r w:rsidRPr="001A46DA">
        <w:rPr>
          <w:rFonts w:ascii="Times New Roman" w:hAnsi="Times New Roman"/>
          <w:i/>
          <w:sz w:val="24"/>
          <w:szCs w:val="24"/>
        </w:rPr>
        <w:t xml:space="preserve">личностных, </w:t>
      </w:r>
      <w:proofErr w:type="spellStart"/>
      <w:r w:rsidRPr="001A46DA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1A46DA">
        <w:rPr>
          <w:rFonts w:ascii="Times New Roman" w:hAnsi="Times New Roman"/>
          <w:i/>
          <w:sz w:val="24"/>
          <w:szCs w:val="24"/>
        </w:rPr>
        <w:t xml:space="preserve">, предметных </w:t>
      </w:r>
      <w:r w:rsidRPr="001A46DA">
        <w:rPr>
          <w:rFonts w:ascii="Times New Roman" w:hAnsi="Times New Roman"/>
          <w:sz w:val="24"/>
          <w:szCs w:val="24"/>
        </w:rPr>
        <w:t>результатов освоения курса, заложенных в ФГОС НОО:</w:t>
      </w:r>
    </w:p>
    <w:p w:rsidR="00FA013B" w:rsidRPr="00FA013B" w:rsidRDefault="00FA013B" w:rsidP="00FA013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A013B" w:rsidRPr="00FA013B" w:rsidRDefault="00FA013B" w:rsidP="00FA01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013B">
        <w:rPr>
          <w:rFonts w:ascii="Times New Roman" w:hAnsi="Times New Roman"/>
          <w:b/>
          <w:sz w:val="24"/>
          <w:szCs w:val="24"/>
        </w:rPr>
        <w:t xml:space="preserve">             Предметными результатами</w:t>
      </w:r>
      <w:r w:rsidRPr="00FA013B">
        <w:rPr>
          <w:rFonts w:ascii="Times New Roman" w:hAnsi="Times New Roman"/>
          <w:sz w:val="24"/>
          <w:szCs w:val="24"/>
        </w:rPr>
        <w:t xml:space="preserve">  изучения  технологии являются доступные по возрасту начальные сведения о  технике,  технологиях  и  технологической стороне  труда  мастера,  художника,  об  основах  культуры  труда;  элементарные умения предметно-преобразовательной деятельности,   умения ориентироваться  в  мире  профессий,  элементарный  опыт  творческой  и проектной деятельности.  </w:t>
      </w:r>
    </w:p>
    <w:p w:rsidR="00FA013B" w:rsidRPr="00FA013B" w:rsidRDefault="00FA013B" w:rsidP="00FA013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13B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FA013B">
        <w:rPr>
          <w:rFonts w:ascii="Times New Roman" w:hAnsi="Times New Roman"/>
          <w:b/>
          <w:sz w:val="24"/>
          <w:szCs w:val="24"/>
        </w:rPr>
        <w:t xml:space="preserve">  результатами</w:t>
      </w:r>
      <w:r w:rsidRPr="00FA013B">
        <w:rPr>
          <w:rFonts w:ascii="Times New Roman" w:hAnsi="Times New Roman"/>
          <w:sz w:val="24"/>
          <w:szCs w:val="24"/>
        </w:rPr>
        <w:t xml:space="preserve">  изучения  технологии  является освоение  учащимися  универсальных  способов  деятельности,  применимых как  в  рамках  образовательного  процесса,  так  и  в  реальных  жизненных ситуациях  (умение  принять  учебную  задачу  или  ситуацию,  выделить проблему,  составить  план  действий  и  применять  его  для  решения практической  задачи,  осуществлять  информационный  поиск,  необходимую корректировку  в  ходе  практической  реализации,  выполнять  самооценку результата). </w:t>
      </w:r>
    </w:p>
    <w:p w:rsidR="00FA013B" w:rsidRPr="00FA013B" w:rsidRDefault="00FA013B" w:rsidP="00FA01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013B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FA013B">
        <w:rPr>
          <w:rFonts w:ascii="Times New Roman" w:hAnsi="Times New Roman"/>
          <w:sz w:val="24"/>
          <w:szCs w:val="24"/>
        </w:rPr>
        <w:t xml:space="preserve"> изучения  технологии является воспитание и  развитие  социально  и  личностно  значимых  качеств,  индивидуально-личностных  позиций,  ценностных  установок  (внимательное  и доброжелательное  отношение  к  сверстникам,  младшим  и  старшим,  готовность  прийти  на  помощь,  заботливость,  уверенность  в  себе,  чуткость,  доброжелательность,  общительность,  </w:t>
      </w:r>
      <w:proofErr w:type="spellStart"/>
      <w:r w:rsidRPr="00FA013B">
        <w:rPr>
          <w:rFonts w:ascii="Times New Roman" w:hAnsi="Times New Roman"/>
          <w:sz w:val="24"/>
          <w:szCs w:val="24"/>
        </w:rPr>
        <w:t>эмпатия</w:t>
      </w:r>
      <w:proofErr w:type="spellEnd"/>
      <w:r w:rsidRPr="00FA013B">
        <w:rPr>
          <w:rFonts w:ascii="Times New Roman" w:hAnsi="Times New Roman"/>
          <w:sz w:val="24"/>
          <w:szCs w:val="24"/>
        </w:rPr>
        <w:t xml:space="preserve">,  самостоятельность,  ответственность,  уважительное  отношение  к  культуре  всех  народов, толерантность,  трудолюбие, желание  трудиться, уважительное отношение к своему и чужому труду и результатам труда). </w:t>
      </w:r>
    </w:p>
    <w:p w:rsidR="00FA013B" w:rsidRPr="00FA013B" w:rsidRDefault="00FA013B" w:rsidP="00FA01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013B" w:rsidRPr="0067454F" w:rsidRDefault="00FA013B" w:rsidP="00FA013B">
      <w:pPr>
        <w:jc w:val="both"/>
      </w:pPr>
    </w:p>
    <w:p w:rsidR="00FA013B" w:rsidRPr="0067454F" w:rsidRDefault="00FA013B" w:rsidP="00FA013B">
      <w:pPr>
        <w:jc w:val="both"/>
      </w:pPr>
    </w:p>
    <w:p w:rsidR="00FA013B" w:rsidRPr="0067454F" w:rsidRDefault="00FA013B" w:rsidP="00FA013B">
      <w:pPr>
        <w:jc w:val="both"/>
      </w:pPr>
    </w:p>
    <w:p w:rsidR="00FA013B" w:rsidRPr="0067454F" w:rsidRDefault="00FA013B" w:rsidP="00FA013B">
      <w:pPr>
        <w:jc w:val="both"/>
      </w:pPr>
    </w:p>
    <w:p w:rsidR="00FA013B" w:rsidRPr="0067454F" w:rsidRDefault="00FA013B" w:rsidP="00FA013B">
      <w:pPr>
        <w:jc w:val="both"/>
      </w:pPr>
    </w:p>
    <w:p w:rsidR="00FA013B" w:rsidRDefault="00FA013B" w:rsidP="00FA013B">
      <w:pPr>
        <w:jc w:val="both"/>
      </w:pPr>
    </w:p>
    <w:p w:rsidR="00FA013B" w:rsidRDefault="00FA013B" w:rsidP="00FA013B">
      <w:pPr>
        <w:tabs>
          <w:tab w:val="left" w:pos="1650"/>
        </w:tabs>
        <w:jc w:val="both"/>
      </w:pPr>
      <w:r>
        <w:tab/>
      </w:r>
    </w:p>
    <w:p w:rsidR="00FA013B" w:rsidRDefault="00FA013B" w:rsidP="00FA013B">
      <w:pPr>
        <w:tabs>
          <w:tab w:val="left" w:pos="1650"/>
        </w:tabs>
        <w:jc w:val="both"/>
      </w:pPr>
    </w:p>
    <w:p w:rsidR="00FA013B" w:rsidRDefault="00FA013B" w:rsidP="00FA013B">
      <w:pPr>
        <w:tabs>
          <w:tab w:val="left" w:pos="1650"/>
        </w:tabs>
        <w:jc w:val="both"/>
      </w:pPr>
    </w:p>
    <w:p w:rsidR="00FA013B" w:rsidRDefault="00FA013B" w:rsidP="00FA013B">
      <w:pPr>
        <w:tabs>
          <w:tab w:val="left" w:pos="1650"/>
        </w:tabs>
        <w:jc w:val="both"/>
      </w:pPr>
    </w:p>
    <w:p w:rsidR="00FA013B" w:rsidRDefault="00FA013B" w:rsidP="00FA013B">
      <w:pPr>
        <w:tabs>
          <w:tab w:val="left" w:pos="1650"/>
        </w:tabs>
        <w:jc w:val="both"/>
      </w:pPr>
    </w:p>
    <w:p w:rsidR="00FA013B" w:rsidRDefault="00FA013B" w:rsidP="00FA013B">
      <w:pPr>
        <w:tabs>
          <w:tab w:val="left" w:pos="1650"/>
        </w:tabs>
        <w:jc w:val="both"/>
      </w:pPr>
    </w:p>
    <w:p w:rsidR="00FA013B" w:rsidRDefault="00FA013B" w:rsidP="00FA013B">
      <w:pPr>
        <w:tabs>
          <w:tab w:val="left" w:pos="1650"/>
        </w:tabs>
        <w:jc w:val="both"/>
      </w:pPr>
    </w:p>
    <w:p w:rsidR="00FA013B" w:rsidRDefault="00FA013B" w:rsidP="00FA013B">
      <w:pPr>
        <w:tabs>
          <w:tab w:val="left" w:pos="1650"/>
        </w:tabs>
        <w:jc w:val="both"/>
      </w:pPr>
    </w:p>
    <w:p w:rsidR="00FA013B" w:rsidRDefault="00FA013B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B6686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2C7A86" w:rsidRDefault="002C7A86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75"/>
        <w:gridCol w:w="2694"/>
        <w:gridCol w:w="850"/>
        <w:gridCol w:w="1808"/>
        <w:gridCol w:w="2019"/>
        <w:gridCol w:w="1701"/>
      </w:tblGrid>
      <w:tr w:rsidR="002C7A86" w:rsidRPr="002C7A86" w:rsidTr="002C7A86">
        <w:tc>
          <w:tcPr>
            <w:tcW w:w="675" w:type="dxa"/>
          </w:tcPr>
          <w:p w:rsidR="002C7A86" w:rsidRPr="002C7A86" w:rsidRDefault="002C7A86" w:rsidP="00504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C7A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C7A8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7A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2C7A86" w:rsidRPr="002C7A86" w:rsidRDefault="002C7A86" w:rsidP="00504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86">
              <w:rPr>
                <w:rFonts w:ascii="Times New Roman" w:hAnsi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850" w:type="dxa"/>
          </w:tcPr>
          <w:p w:rsidR="002C7A86" w:rsidRPr="002C7A86" w:rsidRDefault="002C7A86" w:rsidP="00504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C7A86" w:rsidRPr="002C7A86" w:rsidRDefault="002C7A86" w:rsidP="00504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8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08" w:type="dxa"/>
          </w:tcPr>
          <w:p w:rsidR="002C7A86" w:rsidRPr="002C7A86" w:rsidRDefault="002C7A86" w:rsidP="00504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86">
              <w:rPr>
                <w:rFonts w:ascii="Times New Roman" w:hAnsi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2019" w:type="dxa"/>
          </w:tcPr>
          <w:p w:rsidR="002C7A86" w:rsidRPr="002C7A86" w:rsidRDefault="002C7A86" w:rsidP="00504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6D9">
              <w:rPr>
                <w:rFonts w:ascii="Times New Roman" w:hAnsi="Times New Roman"/>
                <w:sz w:val="24"/>
                <w:szCs w:val="24"/>
              </w:rPr>
              <w:t>Использование проектно-исследовательской деятельности</w:t>
            </w:r>
          </w:p>
        </w:tc>
        <w:tc>
          <w:tcPr>
            <w:tcW w:w="1701" w:type="dxa"/>
          </w:tcPr>
          <w:p w:rsidR="002C7A86" w:rsidRPr="009A06D9" w:rsidRDefault="002C7A86" w:rsidP="002C7A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6D9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2C7A86" w:rsidRPr="009A06D9" w:rsidRDefault="002C7A86" w:rsidP="002C7A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6D9">
              <w:rPr>
                <w:rFonts w:ascii="Times New Roman" w:hAnsi="Times New Roman"/>
                <w:sz w:val="24"/>
                <w:szCs w:val="24"/>
              </w:rPr>
              <w:t>контроля/количество</w:t>
            </w:r>
          </w:p>
        </w:tc>
      </w:tr>
      <w:tr w:rsidR="002C7A86" w:rsidRPr="002C7A86" w:rsidTr="002C7A86">
        <w:tc>
          <w:tcPr>
            <w:tcW w:w="675" w:type="dxa"/>
            <w:vAlign w:val="center"/>
          </w:tcPr>
          <w:p w:rsidR="002C7A86" w:rsidRPr="002C7A86" w:rsidRDefault="002C7A86" w:rsidP="00504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C7A86" w:rsidRPr="002C7A86" w:rsidRDefault="002C7A86" w:rsidP="00504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Общекультурные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общетрудовые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компетенции. Основы культуры труда, самообслуживание.</w:t>
            </w:r>
          </w:p>
        </w:tc>
        <w:tc>
          <w:tcPr>
            <w:tcW w:w="850" w:type="dxa"/>
          </w:tcPr>
          <w:p w:rsidR="002C7A86" w:rsidRPr="002C7A86" w:rsidRDefault="002C7A86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8" w:type="dxa"/>
          </w:tcPr>
          <w:p w:rsidR="002C7A86" w:rsidRPr="002C7A86" w:rsidRDefault="002C7A86" w:rsidP="005042DB">
            <w:pPr>
              <w:pStyle w:val="a3"/>
              <w:jc w:val="center"/>
              <w:rPr>
                <w:rStyle w:val="FontStyle18"/>
                <w:sz w:val="24"/>
                <w:szCs w:val="24"/>
              </w:rPr>
            </w:pPr>
            <w:r w:rsidRPr="002C7A86">
              <w:rPr>
                <w:rStyle w:val="FontStyle18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2C7A86" w:rsidRPr="002C7A86" w:rsidRDefault="002C7A86" w:rsidP="005042DB">
            <w:pPr>
              <w:pStyle w:val="a3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7A86" w:rsidRDefault="00644D8B" w:rsidP="005042DB">
            <w:pPr>
              <w:pStyle w:val="a3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-</w:t>
            </w:r>
          </w:p>
        </w:tc>
      </w:tr>
      <w:tr w:rsidR="002C7A86" w:rsidRPr="002C7A86" w:rsidTr="002C7A86">
        <w:tc>
          <w:tcPr>
            <w:tcW w:w="675" w:type="dxa"/>
            <w:vAlign w:val="center"/>
          </w:tcPr>
          <w:p w:rsidR="002C7A86" w:rsidRPr="002C7A86" w:rsidRDefault="002C7A86" w:rsidP="00504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C7A86" w:rsidRPr="002C7A86" w:rsidRDefault="002C7A86" w:rsidP="00504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ручной обработки материалов. Элементы графической грамотности.</w:t>
            </w:r>
          </w:p>
        </w:tc>
        <w:tc>
          <w:tcPr>
            <w:tcW w:w="850" w:type="dxa"/>
          </w:tcPr>
          <w:p w:rsidR="002C7A86" w:rsidRPr="002C7A86" w:rsidRDefault="002C7A86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2C7A86" w:rsidRPr="002C7A86" w:rsidRDefault="002C7A86" w:rsidP="005042DB">
            <w:pPr>
              <w:pStyle w:val="a3"/>
              <w:jc w:val="center"/>
              <w:rPr>
                <w:rStyle w:val="FontStyle18"/>
                <w:sz w:val="24"/>
                <w:szCs w:val="24"/>
              </w:rPr>
            </w:pPr>
            <w:r w:rsidRPr="002C7A86">
              <w:rPr>
                <w:rStyle w:val="FontStyle18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2C7A86" w:rsidRPr="002C7A86" w:rsidRDefault="002C7A86" w:rsidP="005042DB">
            <w:pPr>
              <w:pStyle w:val="a3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C7A86" w:rsidRDefault="00644D8B" w:rsidP="005042DB">
            <w:pPr>
              <w:pStyle w:val="a3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-</w:t>
            </w:r>
          </w:p>
        </w:tc>
      </w:tr>
      <w:tr w:rsidR="002C7A86" w:rsidRPr="002C7A86" w:rsidTr="002C7A86">
        <w:tc>
          <w:tcPr>
            <w:tcW w:w="675" w:type="dxa"/>
            <w:vAlign w:val="center"/>
          </w:tcPr>
          <w:p w:rsidR="002C7A86" w:rsidRPr="002C7A86" w:rsidRDefault="002C7A86" w:rsidP="00504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C7A86" w:rsidRPr="002C7A86" w:rsidRDefault="002C7A86" w:rsidP="00504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  <w:tc>
          <w:tcPr>
            <w:tcW w:w="850" w:type="dxa"/>
          </w:tcPr>
          <w:p w:rsidR="002C7A86" w:rsidRPr="002C7A86" w:rsidRDefault="002C7A86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2C7A86" w:rsidRPr="002C7A86" w:rsidRDefault="002C7A86" w:rsidP="005042DB">
            <w:pPr>
              <w:pStyle w:val="a3"/>
              <w:jc w:val="center"/>
              <w:rPr>
                <w:rStyle w:val="FontStyle18"/>
                <w:sz w:val="24"/>
                <w:szCs w:val="24"/>
              </w:rPr>
            </w:pPr>
            <w:r w:rsidRPr="002C7A86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2C7A86" w:rsidRPr="002C7A86" w:rsidRDefault="002C7A86" w:rsidP="005042DB">
            <w:pPr>
              <w:pStyle w:val="a3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C7A86" w:rsidRDefault="00644D8B" w:rsidP="005042DB">
            <w:pPr>
              <w:pStyle w:val="a3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-</w:t>
            </w:r>
          </w:p>
        </w:tc>
      </w:tr>
      <w:tr w:rsidR="002C7A86" w:rsidRPr="002C7A86" w:rsidTr="002C7A86">
        <w:tc>
          <w:tcPr>
            <w:tcW w:w="675" w:type="dxa"/>
            <w:vAlign w:val="center"/>
          </w:tcPr>
          <w:p w:rsidR="002C7A86" w:rsidRPr="002C7A86" w:rsidRDefault="002C7A86" w:rsidP="00504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C7A86" w:rsidRPr="002C7A86" w:rsidRDefault="002C7A86" w:rsidP="00504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информационных технологий.</w:t>
            </w:r>
          </w:p>
        </w:tc>
        <w:tc>
          <w:tcPr>
            <w:tcW w:w="850" w:type="dxa"/>
          </w:tcPr>
          <w:p w:rsidR="002C7A86" w:rsidRPr="002C7A86" w:rsidRDefault="002C7A86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2C7A86" w:rsidRPr="002C7A86" w:rsidRDefault="002C7A86" w:rsidP="005042DB">
            <w:pPr>
              <w:pStyle w:val="a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19" w:type="dxa"/>
          </w:tcPr>
          <w:p w:rsidR="002C7A86" w:rsidRPr="002C7A86" w:rsidRDefault="002C7A86" w:rsidP="005042DB">
            <w:pPr>
              <w:pStyle w:val="a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A86" w:rsidRPr="002C7A86" w:rsidRDefault="00644D8B" w:rsidP="005042DB">
            <w:pPr>
              <w:pStyle w:val="a3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-</w:t>
            </w:r>
          </w:p>
        </w:tc>
      </w:tr>
      <w:tr w:rsidR="002C7A86" w:rsidRPr="002C7A86" w:rsidTr="002C7A86">
        <w:trPr>
          <w:trHeight w:val="376"/>
        </w:trPr>
        <w:tc>
          <w:tcPr>
            <w:tcW w:w="3369" w:type="dxa"/>
            <w:gridSpan w:val="2"/>
          </w:tcPr>
          <w:p w:rsidR="002C7A86" w:rsidRPr="002C7A86" w:rsidRDefault="002C7A86" w:rsidP="00504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A8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2C7A86" w:rsidRPr="002C7A86" w:rsidRDefault="002C7A86" w:rsidP="005042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8" w:type="dxa"/>
          </w:tcPr>
          <w:p w:rsidR="002C7A86" w:rsidRPr="002C7A86" w:rsidRDefault="002C7A86" w:rsidP="005042DB">
            <w:pPr>
              <w:pStyle w:val="a3"/>
              <w:jc w:val="center"/>
              <w:rPr>
                <w:rStyle w:val="FontStyle18"/>
                <w:color w:val="FF0000"/>
                <w:sz w:val="24"/>
                <w:szCs w:val="24"/>
              </w:rPr>
            </w:pPr>
            <w:r w:rsidRPr="002C7A86">
              <w:rPr>
                <w:rStyle w:val="FontStyle18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2C7A86" w:rsidRPr="002C7A86" w:rsidRDefault="002C7A86" w:rsidP="005042DB">
            <w:pPr>
              <w:pStyle w:val="a3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C7A86" w:rsidRDefault="00644D8B" w:rsidP="005042DB">
            <w:pPr>
              <w:pStyle w:val="a3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-</w:t>
            </w:r>
          </w:p>
        </w:tc>
      </w:tr>
    </w:tbl>
    <w:p w:rsidR="002C7A86" w:rsidRPr="002C7A86" w:rsidRDefault="002C7A86" w:rsidP="002C7A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A86" w:rsidRDefault="002C7A86" w:rsidP="002C7A86"/>
    <w:p w:rsidR="002C7A86" w:rsidRDefault="002C7A86" w:rsidP="002C7A86"/>
    <w:p w:rsidR="002C7A86" w:rsidRDefault="002C7A86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A013B" w:rsidRDefault="00FA013B" w:rsidP="00FA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A013B" w:rsidRDefault="00FA013B" w:rsidP="00FA013B">
      <w:pPr>
        <w:tabs>
          <w:tab w:val="left" w:pos="1650"/>
        </w:tabs>
      </w:pPr>
    </w:p>
    <w:p w:rsidR="00FA013B" w:rsidRPr="009A06D9" w:rsidRDefault="00FA013B" w:rsidP="00FA013B"/>
    <w:p w:rsidR="00FA013B" w:rsidRPr="009A06D9" w:rsidRDefault="00FA013B" w:rsidP="00FA013B"/>
    <w:p w:rsidR="00FA013B" w:rsidRPr="009A06D9" w:rsidRDefault="00FA013B" w:rsidP="00FA013B"/>
    <w:p w:rsidR="00FA013B" w:rsidRPr="009A06D9" w:rsidRDefault="00FA013B" w:rsidP="00FA013B"/>
    <w:p w:rsidR="00FA013B" w:rsidRPr="009A06D9" w:rsidRDefault="00FA013B" w:rsidP="00FA013B"/>
    <w:p w:rsidR="00FA013B" w:rsidRPr="009A06D9" w:rsidRDefault="00FA013B" w:rsidP="00FA013B"/>
    <w:p w:rsidR="00FA013B" w:rsidRPr="009A06D9" w:rsidRDefault="00FA013B" w:rsidP="00FA013B"/>
    <w:p w:rsidR="00FA013B" w:rsidRPr="009A06D9" w:rsidRDefault="00FA013B" w:rsidP="00FA013B"/>
    <w:p w:rsidR="00FA013B" w:rsidRPr="009A06D9" w:rsidRDefault="00FA013B" w:rsidP="00FA013B"/>
    <w:p w:rsidR="00FA013B" w:rsidRDefault="00FA013B" w:rsidP="00FA013B">
      <w:pPr>
        <w:tabs>
          <w:tab w:val="left" w:pos="3210"/>
        </w:tabs>
      </w:pPr>
    </w:p>
    <w:p w:rsidR="002C7A86" w:rsidRDefault="002C7A86" w:rsidP="00FA013B">
      <w:pPr>
        <w:tabs>
          <w:tab w:val="left" w:pos="3210"/>
        </w:tabs>
      </w:pPr>
    </w:p>
    <w:p w:rsidR="00FA013B" w:rsidRDefault="00FA013B" w:rsidP="00FA013B">
      <w:pPr>
        <w:tabs>
          <w:tab w:val="left" w:pos="3210"/>
        </w:tabs>
      </w:pPr>
    </w:p>
    <w:p w:rsidR="00FA013B" w:rsidRPr="004C2B98" w:rsidRDefault="00FA013B" w:rsidP="00FA01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</w:t>
      </w:r>
      <w:r w:rsidRPr="006258C0">
        <w:rPr>
          <w:rFonts w:ascii="Times New Roman" w:hAnsi="Times New Roman" w:cs="Times New Roman"/>
          <w:b/>
        </w:rPr>
        <w:t>ематическое планирование</w:t>
      </w:r>
    </w:p>
    <w:tbl>
      <w:tblPr>
        <w:tblStyle w:val="a4"/>
        <w:tblW w:w="0" w:type="auto"/>
        <w:tblLook w:val="04A0"/>
      </w:tblPr>
      <w:tblGrid>
        <w:gridCol w:w="1253"/>
        <w:gridCol w:w="2912"/>
        <w:gridCol w:w="1417"/>
        <w:gridCol w:w="1047"/>
        <w:gridCol w:w="63"/>
        <w:gridCol w:w="1769"/>
        <w:gridCol w:w="1110"/>
      </w:tblGrid>
      <w:tr w:rsidR="004C2B98" w:rsidRPr="004C2B98" w:rsidTr="004C2B98">
        <w:trPr>
          <w:trHeight w:val="494"/>
        </w:trPr>
        <w:tc>
          <w:tcPr>
            <w:tcW w:w="1253" w:type="dxa"/>
            <w:vMerge w:val="restart"/>
          </w:tcPr>
          <w:p w:rsidR="004C2B98" w:rsidRPr="004C2B98" w:rsidRDefault="004C2B98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12" w:type="dxa"/>
            <w:vMerge w:val="restart"/>
          </w:tcPr>
          <w:p w:rsidR="004C2B98" w:rsidRPr="004C2B98" w:rsidRDefault="004C2B98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8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1417" w:type="dxa"/>
            <w:vMerge w:val="restart"/>
          </w:tcPr>
          <w:p w:rsidR="004C2B98" w:rsidRPr="004C2B98" w:rsidRDefault="004C2B98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89" w:type="dxa"/>
            <w:gridSpan w:val="4"/>
          </w:tcPr>
          <w:p w:rsidR="004C2B98" w:rsidRPr="004C2B98" w:rsidRDefault="004C2B98" w:rsidP="0049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C2B98" w:rsidRPr="004C2B98" w:rsidTr="004C2B98">
        <w:trPr>
          <w:trHeight w:val="493"/>
        </w:trPr>
        <w:tc>
          <w:tcPr>
            <w:tcW w:w="1253" w:type="dxa"/>
            <w:vMerge/>
          </w:tcPr>
          <w:p w:rsidR="004C2B98" w:rsidRPr="004C2B98" w:rsidRDefault="004C2B98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4C2B98" w:rsidRPr="004C2B98" w:rsidRDefault="004C2B98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C2B98" w:rsidRPr="004C2B98" w:rsidRDefault="004C2B98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4C2B98" w:rsidRPr="004C2B98" w:rsidRDefault="004C2B98" w:rsidP="0049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69" w:type="dxa"/>
          </w:tcPr>
          <w:p w:rsidR="004C2B98" w:rsidRPr="004C2B98" w:rsidRDefault="004C2B98" w:rsidP="0049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8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110" w:type="dxa"/>
          </w:tcPr>
          <w:p w:rsidR="004C2B98" w:rsidRPr="004C2B98" w:rsidRDefault="004C2B98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8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4C2B98" w:rsidRPr="004C2B98" w:rsidTr="00E14E96">
        <w:tc>
          <w:tcPr>
            <w:tcW w:w="9571" w:type="dxa"/>
            <w:gridSpan w:val="7"/>
          </w:tcPr>
          <w:p w:rsidR="004C2B98" w:rsidRPr="004C2B98" w:rsidRDefault="004C2B98" w:rsidP="00671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98">
              <w:rPr>
                <w:rFonts w:ascii="Times New Roman" w:hAnsi="Times New Roman" w:cs="Times New Roman"/>
                <w:i/>
                <w:sz w:val="24"/>
                <w:szCs w:val="24"/>
              </w:rPr>
              <w:t>1 четверть 9 часов</w:t>
            </w:r>
          </w:p>
          <w:p w:rsidR="004C2B98" w:rsidRPr="004C2B98" w:rsidRDefault="004C2B98" w:rsidP="00671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4C2B98">
              <w:rPr>
                <w:rFonts w:ascii="Times New Roman" w:hAnsi="Times New Roman" w:cs="Times New Roman"/>
                <w:b/>
                <w:sz w:val="24"/>
                <w:szCs w:val="24"/>
              </w:rPr>
              <w:t>общетрудовые</w:t>
            </w:r>
            <w:proofErr w:type="spellEnd"/>
            <w:r w:rsidRPr="004C2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компетенции. Основы культуры труда, самообслуживание. 14 часов</w:t>
            </w:r>
          </w:p>
        </w:tc>
      </w:tr>
      <w:tr w:rsidR="004C2B98" w:rsidRPr="00E14E96" w:rsidTr="004C2B98">
        <w:tc>
          <w:tcPr>
            <w:tcW w:w="1253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912" w:type="dxa"/>
          </w:tcPr>
          <w:p w:rsidR="004C2B98" w:rsidRPr="00E14E96" w:rsidRDefault="004C2B98" w:rsidP="0067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96">
              <w:rPr>
                <w:rFonts w:ascii="Times New Roman" w:hAnsi="Times New Roman" w:cs="Times New Roman"/>
                <w:sz w:val="24"/>
                <w:szCs w:val="24"/>
              </w:rPr>
              <w:t>Рукотворный мир как результат труда человека</w:t>
            </w:r>
          </w:p>
        </w:tc>
        <w:tc>
          <w:tcPr>
            <w:tcW w:w="141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832" w:type="dxa"/>
            <w:gridSpan w:val="2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98" w:rsidRPr="00E14E96" w:rsidTr="004C2B98">
        <w:trPr>
          <w:trHeight w:val="789"/>
        </w:trPr>
        <w:tc>
          <w:tcPr>
            <w:tcW w:w="1253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3 - 6</w:t>
            </w:r>
          </w:p>
        </w:tc>
        <w:tc>
          <w:tcPr>
            <w:tcW w:w="2912" w:type="dxa"/>
          </w:tcPr>
          <w:p w:rsidR="004C2B98" w:rsidRPr="00E14E96" w:rsidRDefault="004C2B98" w:rsidP="0067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96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в жизни человека. Основы культуры труда.</w:t>
            </w:r>
          </w:p>
        </w:tc>
        <w:tc>
          <w:tcPr>
            <w:tcW w:w="141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832" w:type="dxa"/>
            <w:gridSpan w:val="2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98" w:rsidRPr="00E14E96" w:rsidTr="004C2B98">
        <w:tc>
          <w:tcPr>
            <w:tcW w:w="1253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7 -8</w:t>
            </w:r>
          </w:p>
        </w:tc>
        <w:tc>
          <w:tcPr>
            <w:tcW w:w="2912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96">
              <w:rPr>
                <w:rFonts w:ascii="Times New Roman" w:hAnsi="Times New Roman" w:cs="Times New Roman"/>
                <w:sz w:val="24"/>
                <w:szCs w:val="24"/>
              </w:rPr>
              <w:t>Природа в художественно-практическ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деятельности человека.</w:t>
            </w:r>
          </w:p>
        </w:tc>
        <w:tc>
          <w:tcPr>
            <w:tcW w:w="141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32" w:type="dxa"/>
            <w:gridSpan w:val="2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98" w:rsidRPr="00E14E96" w:rsidTr="00D8646D">
        <w:tc>
          <w:tcPr>
            <w:tcW w:w="9571" w:type="dxa"/>
            <w:gridSpan w:val="7"/>
          </w:tcPr>
          <w:p w:rsidR="004C2B98" w:rsidRPr="00D81DDA" w:rsidRDefault="004C2B98" w:rsidP="00D81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четверть 8</w:t>
            </w:r>
            <w:r w:rsidRPr="00130D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</w:p>
        </w:tc>
      </w:tr>
      <w:tr w:rsidR="004C2B98" w:rsidRPr="00E14E96" w:rsidTr="004C2B98">
        <w:tc>
          <w:tcPr>
            <w:tcW w:w="1253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912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96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 и техническая среда.</w:t>
            </w:r>
          </w:p>
        </w:tc>
        <w:tc>
          <w:tcPr>
            <w:tcW w:w="141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832" w:type="dxa"/>
            <w:gridSpan w:val="2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C2B98" w:rsidRPr="00E14E96" w:rsidRDefault="004C2B98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98" w:rsidRPr="00E14E96" w:rsidTr="004C2B98">
        <w:tc>
          <w:tcPr>
            <w:tcW w:w="1253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12 -14</w:t>
            </w:r>
          </w:p>
        </w:tc>
        <w:tc>
          <w:tcPr>
            <w:tcW w:w="2912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96">
              <w:rPr>
                <w:rFonts w:ascii="Times New Roman" w:hAnsi="Times New Roman" w:cs="Times New Roman"/>
                <w:sz w:val="24"/>
                <w:szCs w:val="24"/>
              </w:rPr>
              <w:t xml:space="preserve">Дом и семья.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Самообслуживание.</w:t>
            </w:r>
          </w:p>
        </w:tc>
        <w:tc>
          <w:tcPr>
            <w:tcW w:w="141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832" w:type="dxa"/>
            <w:gridSpan w:val="2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98" w:rsidRPr="00E14E96" w:rsidTr="00C72E2B">
        <w:tc>
          <w:tcPr>
            <w:tcW w:w="9571" w:type="dxa"/>
            <w:gridSpan w:val="7"/>
          </w:tcPr>
          <w:p w:rsidR="004C2B98" w:rsidRPr="00B25482" w:rsidRDefault="004C2B98" w:rsidP="00E1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8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ручной обработки материалов.</w:t>
            </w:r>
          </w:p>
          <w:p w:rsidR="004C2B98" w:rsidRPr="00E14E96" w:rsidRDefault="004C2B98" w:rsidP="00E1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8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графической грамоты  10 часов</w:t>
            </w:r>
          </w:p>
        </w:tc>
      </w:tr>
      <w:tr w:rsidR="004C2B98" w:rsidRPr="00E14E96" w:rsidTr="004C2B98">
        <w:tc>
          <w:tcPr>
            <w:tcW w:w="1253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2" w:type="dxa"/>
          </w:tcPr>
          <w:p w:rsidR="004C2B98" w:rsidRPr="00E14E96" w:rsidRDefault="004C2B98" w:rsidP="00B0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9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их свойства, происхождение и использование человеком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832" w:type="dxa"/>
            <w:gridSpan w:val="2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98" w:rsidRPr="00E14E96" w:rsidTr="004C2B98">
        <w:tc>
          <w:tcPr>
            <w:tcW w:w="1253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2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96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обработки материалов.</w:t>
            </w:r>
          </w:p>
        </w:tc>
        <w:tc>
          <w:tcPr>
            <w:tcW w:w="141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832" w:type="dxa"/>
            <w:gridSpan w:val="2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98" w:rsidRPr="00E14E96" w:rsidTr="003856C3">
        <w:tc>
          <w:tcPr>
            <w:tcW w:w="9571" w:type="dxa"/>
            <w:gridSpan w:val="7"/>
          </w:tcPr>
          <w:p w:rsidR="004C2B98" w:rsidRPr="00E14E96" w:rsidRDefault="004C2B98" w:rsidP="00D8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четверть 9</w:t>
            </w:r>
            <w:r w:rsidRPr="00130D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</w:p>
        </w:tc>
      </w:tr>
      <w:tr w:rsidR="004C2B98" w:rsidRPr="00E14E96" w:rsidTr="004C2B98">
        <w:tc>
          <w:tcPr>
            <w:tcW w:w="1253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17 - 18</w:t>
            </w:r>
          </w:p>
        </w:tc>
        <w:tc>
          <w:tcPr>
            <w:tcW w:w="2912" w:type="dxa"/>
          </w:tcPr>
          <w:p w:rsidR="004C2B98" w:rsidRPr="00E14E96" w:rsidRDefault="004C2B98" w:rsidP="00B0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96">
              <w:rPr>
                <w:rFonts w:ascii="Times New Roman" w:hAnsi="Times New Roman" w:cs="Times New Roman"/>
                <w:sz w:val="24"/>
                <w:szCs w:val="24"/>
              </w:rPr>
              <w:t xml:space="preserve"> Общее представление о технологическом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832" w:type="dxa"/>
            <w:gridSpan w:val="2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98" w:rsidRPr="00E14E96" w:rsidTr="004C2B98">
        <w:tc>
          <w:tcPr>
            <w:tcW w:w="1253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19 -22</w:t>
            </w:r>
          </w:p>
        </w:tc>
        <w:tc>
          <w:tcPr>
            <w:tcW w:w="2912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96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ручной обработки материалов (изготовление изделий из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картона, ткани и др.) </w:t>
            </w:r>
          </w:p>
        </w:tc>
        <w:tc>
          <w:tcPr>
            <w:tcW w:w="141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98" w:rsidRPr="00E14E96" w:rsidTr="004C2B98">
        <w:tc>
          <w:tcPr>
            <w:tcW w:w="1253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23 - 24</w:t>
            </w:r>
          </w:p>
        </w:tc>
        <w:tc>
          <w:tcPr>
            <w:tcW w:w="2912" w:type="dxa"/>
          </w:tcPr>
          <w:p w:rsidR="004C2B98" w:rsidRPr="00E14E96" w:rsidRDefault="004C2B98" w:rsidP="0067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96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 в технике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832" w:type="dxa"/>
            <w:gridSpan w:val="2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98" w:rsidRPr="00E14E96" w:rsidTr="00410257">
        <w:tc>
          <w:tcPr>
            <w:tcW w:w="9571" w:type="dxa"/>
            <w:gridSpan w:val="7"/>
          </w:tcPr>
          <w:p w:rsidR="004C2B98" w:rsidRPr="00B25482" w:rsidRDefault="004C2B98" w:rsidP="00E1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8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 5 часов</w:t>
            </w:r>
          </w:p>
        </w:tc>
      </w:tr>
      <w:tr w:rsidR="004C2B98" w:rsidRPr="00E14E96" w:rsidTr="004C2B98">
        <w:tc>
          <w:tcPr>
            <w:tcW w:w="1253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2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зделие и его конструкция.</w:t>
            </w:r>
          </w:p>
        </w:tc>
        <w:tc>
          <w:tcPr>
            <w:tcW w:w="141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832" w:type="dxa"/>
            <w:gridSpan w:val="2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98" w:rsidRPr="00E14E96" w:rsidTr="004C2B98">
        <w:tc>
          <w:tcPr>
            <w:tcW w:w="1253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12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9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</w:t>
            </w:r>
            <w:r w:rsidRPr="00E1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</w:p>
        </w:tc>
        <w:tc>
          <w:tcPr>
            <w:tcW w:w="141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832" w:type="dxa"/>
            <w:gridSpan w:val="2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98" w:rsidRPr="00E14E96" w:rsidTr="004C2B98">
        <w:tc>
          <w:tcPr>
            <w:tcW w:w="1253" w:type="dxa"/>
          </w:tcPr>
          <w:p w:rsidR="004C2B98" w:rsidRPr="00E14E96" w:rsidRDefault="004C2B98" w:rsidP="00B0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27 -29</w:t>
            </w:r>
          </w:p>
        </w:tc>
        <w:tc>
          <w:tcPr>
            <w:tcW w:w="2912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96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несложных объектов.</w:t>
            </w:r>
          </w:p>
        </w:tc>
        <w:tc>
          <w:tcPr>
            <w:tcW w:w="141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32" w:type="dxa"/>
            <w:gridSpan w:val="2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98" w:rsidRPr="00E14E96" w:rsidTr="00EC6747">
        <w:tc>
          <w:tcPr>
            <w:tcW w:w="9571" w:type="dxa"/>
            <w:gridSpan w:val="7"/>
          </w:tcPr>
          <w:p w:rsidR="004C2B98" w:rsidRPr="00B25482" w:rsidRDefault="004C2B98" w:rsidP="00E1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Использование информационных технологий 5 часов</w:t>
            </w:r>
          </w:p>
        </w:tc>
      </w:tr>
      <w:tr w:rsidR="004C2B98" w:rsidRPr="00E14E96" w:rsidTr="004C2B98">
        <w:tc>
          <w:tcPr>
            <w:tcW w:w="1253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2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компьютером </w:t>
            </w:r>
          </w:p>
        </w:tc>
        <w:tc>
          <w:tcPr>
            <w:tcW w:w="141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32" w:type="dxa"/>
            <w:gridSpan w:val="2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98" w:rsidRPr="00E14E96" w:rsidTr="004C2B98">
        <w:tc>
          <w:tcPr>
            <w:tcW w:w="1253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31 -34</w:t>
            </w:r>
          </w:p>
        </w:tc>
        <w:tc>
          <w:tcPr>
            <w:tcW w:w="2912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информацией. </w:t>
            </w:r>
          </w:p>
        </w:tc>
        <w:tc>
          <w:tcPr>
            <w:tcW w:w="1417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4C2B98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32" w:type="dxa"/>
            <w:gridSpan w:val="2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C2B98" w:rsidRPr="00E14E96" w:rsidRDefault="004C2B98" w:rsidP="005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330" w:rsidRPr="00E14E96" w:rsidRDefault="003D4330">
      <w:pPr>
        <w:rPr>
          <w:rFonts w:ascii="Times New Roman" w:hAnsi="Times New Roman" w:cs="Times New Roman"/>
          <w:sz w:val="24"/>
          <w:szCs w:val="24"/>
        </w:rPr>
      </w:pPr>
    </w:p>
    <w:sectPr w:rsidR="003D4330" w:rsidRPr="00E14E96" w:rsidSect="004C2B98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43B" w:rsidRDefault="00F4243B" w:rsidP="00435384">
      <w:pPr>
        <w:spacing w:after="0" w:line="240" w:lineRule="auto"/>
      </w:pPr>
      <w:r>
        <w:separator/>
      </w:r>
    </w:p>
  </w:endnote>
  <w:endnote w:type="continuationSeparator" w:id="1">
    <w:p w:rsidR="00F4243B" w:rsidRDefault="00F4243B" w:rsidP="0043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8041"/>
      <w:docPartObj>
        <w:docPartGallery w:val="Page Numbers (Bottom of Page)"/>
        <w:docPartUnique/>
      </w:docPartObj>
    </w:sdtPr>
    <w:sdtContent>
      <w:p w:rsidR="00435384" w:rsidRDefault="002D171F">
        <w:pPr>
          <w:pStyle w:val="a9"/>
          <w:jc w:val="center"/>
        </w:pPr>
        <w:r>
          <w:fldChar w:fldCharType="begin"/>
        </w:r>
        <w:r w:rsidR="00644D8B">
          <w:instrText xml:space="preserve"> PAGE   \* MERGEFORMAT </w:instrText>
        </w:r>
        <w:r>
          <w:fldChar w:fldCharType="separate"/>
        </w:r>
        <w:r w:rsidR="00B50D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5384" w:rsidRDefault="004353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43B" w:rsidRDefault="00F4243B" w:rsidP="00435384">
      <w:pPr>
        <w:spacing w:after="0" w:line="240" w:lineRule="auto"/>
      </w:pPr>
      <w:r>
        <w:separator/>
      </w:r>
    </w:p>
  </w:footnote>
  <w:footnote w:type="continuationSeparator" w:id="1">
    <w:p w:rsidR="00F4243B" w:rsidRDefault="00F4243B" w:rsidP="00435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57A"/>
    <w:multiLevelType w:val="hybridMultilevel"/>
    <w:tmpl w:val="928C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13B"/>
    <w:rsid w:val="00132729"/>
    <w:rsid w:val="00137043"/>
    <w:rsid w:val="002C7A86"/>
    <w:rsid w:val="002D171F"/>
    <w:rsid w:val="003D4330"/>
    <w:rsid w:val="00435384"/>
    <w:rsid w:val="004C2B98"/>
    <w:rsid w:val="004F0B32"/>
    <w:rsid w:val="00644D8B"/>
    <w:rsid w:val="00671140"/>
    <w:rsid w:val="00A0570D"/>
    <w:rsid w:val="00AE686A"/>
    <w:rsid w:val="00B03B46"/>
    <w:rsid w:val="00B25482"/>
    <w:rsid w:val="00B50D41"/>
    <w:rsid w:val="00B71E69"/>
    <w:rsid w:val="00B83428"/>
    <w:rsid w:val="00D81DDA"/>
    <w:rsid w:val="00E14E96"/>
    <w:rsid w:val="00F4243B"/>
    <w:rsid w:val="00FA0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01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A013B"/>
    <w:pPr>
      <w:spacing w:after="0" w:line="240" w:lineRule="auto"/>
    </w:pPr>
    <w:rPr>
      <w:rFonts w:eastAsia="Lucida Sans Unico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F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A013B"/>
  </w:style>
  <w:style w:type="character" w:customStyle="1" w:styleId="c3">
    <w:name w:val="c3"/>
    <w:basedOn w:val="a0"/>
    <w:rsid w:val="00FA013B"/>
  </w:style>
  <w:style w:type="character" w:customStyle="1" w:styleId="c2">
    <w:name w:val="c2"/>
    <w:basedOn w:val="a0"/>
    <w:rsid w:val="00FA013B"/>
  </w:style>
  <w:style w:type="character" w:customStyle="1" w:styleId="apple-converted-space">
    <w:name w:val="apple-converted-space"/>
    <w:basedOn w:val="a0"/>
    <w:rsid w:val="00FA013B"/>
  </w:style>
  <w:style w:type="character" w:customStyle="1" w:styleId="FontStyle18">
    <w:name w:val="Font Style18"/>
    <w:uiPriority w:val="99"/>
    <w:rsid w:val="002C7A86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D81DDA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81DDA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35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538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35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538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570D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semiHidden/>
    <w:unhideWhenUsed/>
    <w:rsid w:val="004C2B98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semiHidden/>
    <w:rsid w:val="004C2B98"/>
    <w:rPr>
      <w:rFonts w:ascii="Times New Roman" w:eastAsia="SimSun" w:hAnsi="Times New Roman" w:cs="Tahoma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47AB-467B-41C5-B711-DA661E25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Алёночка</dc:creator>
  <cp:keywords/>
  <dc:description/>
  <cp:lastModifiedBy>Иванова Н В</cp:lastModifiedBy>
  <cp:revision>9</cp:revision>
  <cp:lastPrinted>2017-09-19T11:21:00Z</cp:lastPrinted>
  <dcterms:created xsi:type="dcterms:W3CDTF">2016-09-11T16:57:00Z</dcterms:created>
  <dcterms:modified xsi:type="dcterms:W3CDTF">2017-10-18T18:05:00Z</dcterms:modified>
</cp:coreProperties>
</file>